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EA" w:rsidRPr="00292EEE" w:rsidRDefault="004932A6">
      <w:pPr>
        <w:rPr>
          <w:b/>
          <w:color w:val="C0504D" w:themeColor="accent2"/>
        </w:rPr>
      </w:pPr>
      <w:r>
        <w:rPr>
          <w:b/>
          <w:color w:val="C0504D" w:themeColor="accent2"/>
        </w:rPr>
        <w:t>Ga mee naar Het Wilde Westen!</w:t>
      </w:r>
    </w:p>
    <w:p w:rsidR="005129EA" w:rsidRPr="00292EEE" w:rsidRDefault="00E36FC2" w:rsidP="005129EA">
      <w:pPr>
        <w:pStyle w:val="Geenafstand"/>
        <w:rPr>
          <w:sz w:val="20"/>
        </w:rPr>
      </w:pPr>
      <w:r>
        <w:rPr>
          <w:sz w:val="20"/>
        </w:rPr>
        <w:t>Op zaterdag 30 mei 2015</w:t>
      </w:r>
      <w:r w:rsidR="005129EA" w:rsidRPr="00292EEE">
        <w:rPr>
          <w:sz w:val="20"/>
        </w:rPr>
        <w:t xml:space="preserve"> o</w:t>
      </w:r>
      <w:r>
        <w:rPr>
          <w:sz w:val="20"/>
        </w:rPr>
        <w:t>rganiseert Jong NSPS alweer de 7</w:t>
      </w:r>
      <w:r w:rsidR="005129EA" w:rsidRPr="00292EEE">
        <w:rPr>
          <w:sz w:val="20"/>
          <w:vertAlign w:val="superscript"/>
        </w:rPr>
        <w:t>e</w:t>
      </w:r>
      <w:r w:rsidR="005129EA" w:rsidRPr="00292EEE">
        <w:rPr>
          <w:sz w:val="20"/>
        </w:rPr>
        <w:t xml:space="preserve"> Promotiedag</w:t>
      </w:r>
      <w:r w:rsidR="00BD112A">
        <w:rPr>
          <w:sz w:val="20"/>
        </w:rPr>
        <w:t xml:space="preserve"> op manege De Fruithof in Heteren</w:t>
      </w:r>
      <w:bookmarkStart w:id="0" w:name="_GoBack"/>
      <w:bookmarkEnd w:id="0"/>
      <w:r w:rsidR="005129EA" w:rsidRPr="00292EEE">
        <w:rPr>
          <w:sz w:val="20"/>
        </w:rPr>
        <w:t xml:space="preserve">, met dit keer </w:t>
      </w:r>
      <w:r>
        <w:rPr>
          <w:sz w:val="20"/>
        </w:rPr>
        <w:t>als</w:t>
      </w:r>
      <w:r w:rsidR="005129EA" w:rsidRPr="00292EEE">
        <w:rPr>
          <w:sz w:val="20"/>
        </w:rPr>
        <w:t xml:space="preserve"> thema: ‘</w:t>
      </w:r>
      <w:r>
        <w:rPr>
          <w:sz w:val="20"/>
        </w:rPr>
        <w:t>Het Wilde Westen</w:t>
      </w:r>
      <w:r w:rsidR="005129EA" w:rsidRPr="00292EEE">
        <w:rPr>
          <w:sz w:val="20"/>
        </w:rPr>
        <w:t xml:space="preserve">!’. </w:t>
      </w:r>
      <w:r>
        <w:rPr>
          <w:sz w:val="20"/>
        </w:rPr>
        <w:t>Kom als cowboy, indiaan of verkleed je als de Daltons, het kan allemaal!</w:t>
      </w:r>
    </w:p>
    <w:p w:rsidR="005129EA" w:rsidRPr="00292EEE" w:rsidRDefault="005129EA" w:rsidP="005129EA">
      <w:pPr>
        <w:pStyle w:val="Geenafstand"/>
        <w:rPr>
          <w:sz w:val="20"/>
        </w:rPr>
      </w:pPr>
    </w:p>
    <w:p w:rsidR="005129EA" w:rsidRPr="00292EEE" w:rsidRDefault="001071DD" w:rsidP="005129EA">
      <w:pPr>
        <w:pStyle w:val="Geenafstand"/>
        <w:rPr>
          <w:sz w:val="20"/>
        </w:rPr>
      </w:pPr>
      <w:r w:rsidRPr="00292EEE">
        <w:rPr>
          <w:sz w:val="20"/>
        </w:rPr>
        <w:t>Tijdens de P</w:t>
      </w:r>
      <w:r w:rsidR="005129EA" w:rsidRPr="00292EEE">
        <w:rPr>
          <w:sz w:val="20"/>
        </w:rPr>
        <w:t xml:space="preserve">romotiedag worden er vele verschillende </w:t>
      </w:r>
      <w:proofErr w:type="spellStart"/>
      <w:r w:rsidR="005129EA" w:rsidRPr="00292EEE">
        <w:rPr>
          <w:sz w:val="20"/>
        </w:rPr>
        <w:t>clinics</w:t>
      </w:r>
      <w:proofErr w:type="spellEnd"/>
      <w:r w:rsidR="005129EA" w:rsidRPr="00292EEE">
        <w:rPr>
          <w:sz w:val="20"/>
        </w:rPr>
        <w:t xml:space="preserve"> georganiseerd en daar kun jij aan meedoen!</w:t>
      </w:r>
      <w:r w:rsidR="000F0309">
        <w:rPr>
          <w:sz w:val="20"/>
        </w:rPr>
        <w:t xml:space="preserve"> Zo kan je met je pony de hoogte in tijdens de </w:t>
      </w:r>
      <w:proofErr w:type="spellStart"/>
      <w:r w:rsidR="000F0309" w:rsidRPr="000F0309">
        <w:rPr>
          <w:sz w:val="20"/>
        </w:rPr>
        <w:t>springclinic</w:t>
      </w:r>
      <w:proofErr w:type="spellEnd"/>
      <w:r w:rsidR="00121A4F">
        <w:rPr>
          <w:sz w:val="20"/>
        </w:rPr>
        <w:t xml:space="preserve"> onder het zadel</w:t>
      </w:r>
      <w:r w:rsidR="00AD0C43" w:rsidRPr="000F0309">
        <w:rPr>
          <w:sz w:val="20"/>
        </w:rPr>
        <w:t>, leer je de kneepjes van</w:t>
      </w:r>
      <w:r w:rsidR="00121A4F">
        <w:rPr>
          <w:sz w:val="20"/>
        </w:rPr>
        <w:t xml:space="preserve"> het vak in het Programma Eigen Pony</w:t>
      </w:r>
      <w:r w:rsidR="00AD0C43" w:rsidRPr="000F0309">
        <w:rPr>
          <w:sz w:val="20"/>
        </w:rPr>
        <w:t xml:space="preserve"> en rennen jij en je pony je benen uit het l</w:t>
      </w:r>
      <w:r w:rsidR="00026007" w:rsidRPr="000F0309">
        <w:rPr>
          <w:sz w:val="20"/>
        </w:rPr>
        <w:t>ij</w:t>
      </w:r>
      <w:r w:rsidR="00AD0C43" w:rsidRPr="000F0309">
        <w:rPr>
          <w:sz w:val="20"/>
        </w:rPr>
        <w:t xml:space="preserve">f bij de Nederlandse Kampioenschappen Stoelendans en Puissance springen. </w:t>
      </w:r>
      <w:r w:rsidR="005129EA" w:rsidRPr="00292EEE">
        <w:rPr>
          <w:sz w:val="20"/>
        </w:rPr>
        <w:t xml:space="preserve">In het programma hieronder zie je precies wat er te doen is en waar jij je voor op kunt geven. </w:t>
      </w:r>
    </w:p>
    <w:p w:rsidR="00AD0C43" w:rsidRPr="00292EEE" w:rsidRDefault="00AD0C43" w:rsidP="005129EA">
      <w:pPr>
        <w:pStyle w:val="Geenafstand"/>
        <w:rPr>
          <w:sz w:val="20"/>
        </w:rPr>
      </w:pPr>
    </w:p>
    <w:p w:rsidR="00AD0C43" w:rsidRDefault="00E36FC2" w:rsidP="00AD0C43">
      <w:pPr>
        <w:pStyle w:val="Geenafstand"/>
        <w:rPr>
          <w:sz w:val="20"/>
        </w:rPr>
      </w:pPr>
      <w:r>
        <w:rPr>
          <w:sz w:val="20"/>
        </w:rPr>
        <w:t>Ook</w:t>
      </w:r>
      <w:r w:rsidR="00AD0C43" w:rsidRPr="00292EEE">
        <w:rPr>
          <w:sz w:val="20"/>
        </w:rPr>
        <w:t xml:space="preserve"> </w:t>
      </w:r>
      <w:r w:rsidR="008133B9">
        <w:rPr>
          <w:sz w:val="20"/>
        </w:rPr>
        <w:t>wordt er dit jaar</w:t>
      </w:r>
      <w:r w:rsidR="00AD0C43" w:rsidRPr="00292EEE">
        <w:rPr>
          <w:sz w:val="20"/>
        </w:rPr>
        <w:t xml:space="preserve"> op de Promotiedag </w:t>
      </w:r>
      <w:r w:rsidR="00292EEE" w:rsidRPr="00292EEE">
        <w:rPr>
          <w:sz w:val="20"/>
        </w:rPr>
        <w:t xml:space="preserve">weer </w:t>
      </w:r>
      <w:r w:rsidR="000F0309">
        <w:rPr>
          <w:sz w:val="20"/>
        </w:rPr>
        <w:t>een ec</w:t>
      </w:r>
      <w:r w:rsidR="00AD0C43" w:rsidRPr="00292EEE">
        <w:rPr>
          <w:sz w:val="20"/>
        </w:rPr>
        <w:t>hte keuring georganiseerd in samenwerking met de organisati</w:t>
      </w:r>
      <w:r w:rsidR="00D91713">
        <w:rPr>
          <w:sz w:val="20"/>
        </w:rPr>
        <w:t>e van de Jongerenfokdag. Merrie</w:t>
      </w:r>
      <w:r w:rsidR="00AD0C43" w:rsidRPr="00292EEE">
        <w:rPr>
          <w:sz w:val="20"/>
        </w:rPr>
        <w:t xml:space="preserve">- en hengstveulens, enter- en </w:t>
      </w:r>
      <w:proofErr w:type="spellStart"/>
      <w:r w:rsidR="00AD0C43" w:rsidRPr="00292EEE">
        <w:rPr>
          <w:sz w:val="20"/>
        </w:rPr>
        <w:t>twentermerries</w:t>
      </w:r>
      <w:proofErr w:type="spellEnd"/>
      <w:r w:rsidR="00AD0C43" w:rsidRPr="00292EEE">
        <w:rPr>
          <w:sz w:val="20"/>
        </w:rPr>
        <w:t xml:space="preserve"> met een veulenboekpapier en 3 jaar en oudere merries en ruinen met een stamboek Categorie A</w:t>
      </w:r>
      <w:r w:rsidR="00FB2B1F">
        <w:rPr>
          <w:sz w:val="20"/>
        </w:rPr>
        <w:t xml:space="preserve"> of B</w:t>
      </w:r>
      <w:r w:rsidR="00AD0C43" w:rsidRPr="00292EEE">
        <w:rPr>
          <w:sz w:val="20"/>
        </w:rPr>
        <w:t xml:space="preserve"> papier mogen meedoen aan deze keuring. Opgeven kan door het invullen van het inschrijfformulier én een kopie van het Bewijs Van Inschrijving van je pony mee te sturen. Graag even bij de enter- en twentermerries aangeven welke stokmaat de pony heeft. </w:t>
      </w:r>
    </w:p>
    <w:p w:rsidR="00AC4BDE" w:rsidRDefault="00AC4BDE" w:rsidP="00AD0C43">
      <w:pPr>
        <w:pStyle w:val="Geenafstand"/>
        <w:rPr>
          <w:sz w:val="20"/>
        </w:rPr>
      </w:pPr>
    </w:p>
    <w:p w:rsidR="00AC4BDE" w:rsidRPr="00292EEE" w:rsidRDefault="00E36FC2" w:rsidP="00AD0C43">
      <w:pPr>
        <w:pStyle w:val="Geenafstand"/>
        <w:rPr>
          <w:sz w:val="20"/>
        </w:rPr>
      </w:pPr>
      <w:r>
        <w:rPr>
          <w:sz w:val="20"/>
        </w:rPr>
        <w:t xml:space="preserve">Verder </w:t>
      </w:r>
      <w:r w:rsidR="00AC4BDE">
        <w:rPr>
          <w:sz w:val="20"/>
        </w:rPr>
        <w:t>worden er door de commissie Sport&amp;Recreatie weer concoursrubrieken uitgeschreven. Geef je hier gerust voor op, ook als je het nog nooit eerder gedaan hebt en het een keertje uit wil proberen!</w:t>
      </w:r>
      <w:r w:rsidR="00F13510">
        <w:rPr>
          <w:sz w:val="20"/>
        </w:rPr>
        <w:t xml:space="preserve">  </w:t>
      </w:r>
    </w:p>
    <w:p w:rsidR="005129EA" w:rsidRPr="00292EEE" w:rsidRDefault="005129EA" w:rsidP="005129EA">
      <w:pPr>
        <w:pStyle w:val="Geenafstand"/>
        <w:rPr>
          <w:sz w:val="20"/>
        </w:rPr>
      </w:pPr>
    </w:p>
    <w:p w:rsidR="005129EA" w:rsidRPr="00292EEE" w:rsidRDefault="005129EA" w:rsidP="005129EA">
      <w:pPr>
        <w:pStyle w:val="Geenafstand"/>
        <w:rPr>
          <w:b/>
          <w:color w:val="C0504D" w:themeColor="accent2"/>
          <w:sz w:val="20"/>
        </w:rPr>
      </w:pPr>
      <w:r w:rsidRPr="00292EEE">
        <w:rPr>
          <w:b/>
          <w:color w:val="C0504D" w:themeColor="accent2"/>
          <w:sz w:val="20"/>
        </w:rPr>
        <w:t>Kom verkleed naar de agility</w:t>
      </w:r>
      <w:r w:rsidR="00D83277" w:rsidRPr="00292EEE">
        <w:rPr>
          <w:b/>
          <w:color w:val="C0504D" w:themeColor="accent2"/>
          <w:sz w:val="20"/>
        </w:rPr>
        <w:t>!</w:t>
      </w:r>
    </w:p>
    <w:p w:rsidR="005129EA" w:rsidRDefault="00121A4F" w:rsidP="005129EA">
      <w:pPr>
        <w:pStyle w:val="Geenafstand"/>
        <w:rPr>
          <w:sz w:val="20"/>
        </w:rPr>
      </w:pPr>
      <w:r>
        <w:rPr>
          <w:sz w:val="20"/>
        </w:rPr>
        <w:t>Je kan je opgeven om mee te doen aan het</w:t>
      </w:r>
      <w:r w:rsidR="005129EA" w:rsidRPr="00292EEE">
        <w:rPr>
          <w:sz w:val="20"/>
        </w:rPr>
        <w:t xml:space="preserve"> agilityparcours,</w:t>
      </w:r>
      <w:r w:rsidR="00E36FC2">
        <w:rPr>
          <w:sz w:val="20"/>
        </w:rPr>
        <w:t xml:space="preserve"> uiteraard helemaal in</w:t>
      </w:r>
      <w:r w:rsidR="005129EA" w:rsidRPr="00292EEE">
        <w:rPr>
          <w:sz w:val="20"/>
        </w:rPr>
        <w:t xml:space="preserve"> </w:t>
      </w:r>
      <w:r w:rsidR="00E36FC2">
        <w:rPr>
          <w:sz w:val="20"/>
        </w:rPr>
        <w:t xml:space="preserve">de </w:t>
      </w:r>
      <w:r w:rsidR="005129EA" w:rsidRPr="00292EEE">
        <w:rPr>
          <w:sz w:val="20"/>
        </w:rPr>
        <w:t>stijl</w:t>
      </w:r>
      <w:r w:rsidR="00E36FC2">
        <w:rPr>
          <w:sz w:val="20"/>
        </w:rPr>
        <w:t xml:space="preserve"> van Het Wilde Westen</w:t>
      </w:r>
      <w:r w:rsidR="005129EA" w:rsidRPr="00292EEE">
        <w:rPr>
          <w:sz w:val="20"/>
        </w:rPr>
        <w:t>. Hierbij is er niet alleen een prijs voor de snelste combinatie, maar ook v</w:t>
      </w:r>
      <w:r w:rsidR="00E36FC2">
        <w:rPr>
          <w:sz w:val="20"/>
        </w:rPr>
        <w:t xml:space="preserve">oor de meest originele/leuke/grappige </w:t>
      </w:r>
      <w:r w:rsidR="005129EA" w:rsidRPr="00292EEE">
        <w:rPr>
          <w:sz w:val="20"/>
        </w:rPr>
        <w:t>v</w:t>
      </w:r>
      <w:r w:rsidR="00E36FC2">
        <w:rPr>
          <w:sz w:val="20"/>
        </w:rPr>
        <w:t>erklede deelnemers staan er mooie</w:t>
      </w:r>
      <w:r w:rsidR="005129EA" w:rsidRPr="00292EEE">
        <w:rPr>
          <w:sz w:val="20"/>
        </w:rPr>
        <w:t xml:space="preserve"> prijzen klaar! Neem dus je mooiste outfit mee, zorg dat je meedoet aan de agility en wie weet mag jij deze outfit aan het eind van de dag in de hoofdring aan iedereen laten zien! </w:t>
      </w:r>
    </w:p>
    <w:p w:rsidR="00E36FC2" w:rsidRDefault="00E36FC2" w:rsidP="005129EA">
      <w:pPr>
        <w:pStyle w:val="Geenafstand"/>
        <w:rPr>
          <w:sz w:val="20"/>
        </w:rPr>
      </w:pPr>
    </w:p>
    <w:p w:rsidR="00E36FC2" w:rsidRDefault="00E36FC2" w:rsidP="005129EA">
      <w:pPr>
        <w:pStyle w:val="Geenafstand"/>
        <w:rPr>
          <w:b/>
          <w:color w:val="C0504D" w:themeColor="accent2"/>
          <w:sz w:val="20"/>
        </w:rPr>
      </w:pPr>
      <w:r w:rsidRPr="00E36FC2">
        <w:rPr>
          <w:b/>
          <w:color w:val="C0504D" w:themeColor="accent2"/>
          <w:sz w:val="20"/>
        </w:rPr>
        <w:t>Barrelrace</w:t>
      </w:r>
    </w:p>
    <w:p w:rsidR="00E36FC2" w:rsidRPr="00E36FC2" w:rsidRDefault="00E36FC2" w:rsidP="005129EA">
      <w:pPr>
        <w:pStyle w:val="Geenafstand"/>
        <w:rPr>
          <w:sz w:val="20"/>
        </w:rPr>
      </w:pPr>
      <w:r>
        <w:rPr>
          <w:sz w:val="20"/>
        </w:rPr>
        <w:t xml:space="preserve">Een goede cowboy of cowgirl wil natuurlijk erg graag laten zien dat hij of zij de snelste en stoerste is van Het Wilde Westen. Speciaal daarvoor kan je deze Promotiedag meedoen aan </w:t>
      </w:r>
      <w:r w:rsidR="00D91713">
        <w:rPr>
          <w:sz w:val="20"/>
        </w:rPr>
        <w:t xml:space="preserve">een barrelrace onder het zadel! Geef je op en zorg dat jij degene bent die het snelste rond de drie barrels racet. </w:t>
      </w:r>
    </w:p>
    <w:p w:rsidR="005129EA" w:rsidRPr="00292EEE" w:rsidRDefault="005129EA" w:rsidP="005129EA">
      <w:pPr>
        <w:pStyle w:val="Geenafstand"/>
        <w:rPr>
          <w:sz w:val="20"/>
        </w:rPr>
      </w:pPr>
    </w:p>
    <w:p w:rsidR="005129EA" w:rsidRPr="00292EEE" w:rsidRDefault="005129EA" w:rsidP="005129EA">
      <w:pPr>
        <w:pStyle w:val="Geenafstand"/>
        <w:rPr>
          <w:b/>
          <w:sz w:val="20"/>
        </w:rPr>
      </w:pPr>
      <w:r w:rsidRPr="00292EEE">
        <w:rPr>
          <w:b/>
          <w:color w:val="C0504D" w:themeColor="accent2"/>
          <w:sz w:val="20"/>
        </w:rPr>
        <w:t>Inschrijven</w:t>
      </w:r>
    </w:p>
    <w:p w:rsidR="005129EA" w:rsidRPr="00292EEE" w:rsidRDefault="005129EA" w:rsidP="005129EA">
      <w:pPr>
        <w:pStyle w:val="Geenafstand"/>
        <w:rPr>
          <w:sz w:val="20"/>
        </w:rPr>
      </w:pPr>
      <w:r w:rsidRPr="00292EEE">
        <w:rPr>
          <w:sz w:val="20"/>
        </w:rPr>
        <w:t xml:space="preserve">Inschrijven kan via het inschrijfformulier dat te downloaden is op </w:t>
      </w:r>
      <w:hyperlink r:id="rId5" w:history="1">
        <w:r w:rsidRPr="00292EEE">
          <w:rPr>
            <w:rStyle w:val="Hyperlink"/>
            <w:color w:val="auto"/>
            <w:sz w:val="20"/>
            <w:u w:val="none"/>
          </w:rPr>
          <w:t>www.nsps.nl</w:t>
        </w:r>
      </w:hyperlink>
      <w:r w:rsidRPr="00292EEE">
        <w:rPr>
          <w:sz w:val="20"/>
        </w:rPr>
        <w:t xml:space="preserve">. Dit formulier kun je opsturen naar het stamboekkantoor: </w:t>
      </w:r>
      <w:proofErr w:type="spellStart"/>
      <w:r w:rsidRPr="00292EEE">
        <w:rPr>
          <w:sz w:val="20"/>
        </w:rPr>
        <w:t>Nieuwstad</w:t>
      </w:r>
      <w:proofErr w:type="spellEnd"/>
      <w:r w:rsidRPr="00292EEE">
        <w:rPr>
          <w:sz w:val="20"/>
        </w:rPr>
        <w:t xml:space="preserve"> 89, 7201 NM te Zutphen of </w:t>
      </w:r>
      <w:r w:rsidR="00121A4F">
        <w:rPr>
          <w:sz w:val="20"/>
        </w:rPr>
        <w:t xml:space="preserve">(bij voorkeur) </w:t>
      </w:r>
      <w:r w:rsidRPr="00292EEE">
        <w:rPr>
          <w:sz w:val="20"/>
        </w:rPr>
        <w:t xml:space="preserve">mailen naar </w:t>
      </w:r>
      <w:hyperlink r:id="rId6" w:history="1">
        <w:r w:rsidRPr="00292EEE">
          <w:rPr>
            <w:rStyle w:val="Hyperlink"/>
            <w:color w:val="auto"/>
            <w:sz w:val="20"/>
            <w:u w:val="none"/>
          </w:rPr>
          <w:t>jongnsps@shetlandponystamboek.nl</w:t>
        </w:r>
      </w:hyperlink>
      <w:r w:rsidRPr="00292EEE">
        <w:rPr>
          <w:sz w:val="20"/>
        </w:rPr>
        <w:t xml:space="preserve">. </w:t>
      </w:r>
      <w:r w:rsidR="005867E6">
        <w:rPr>
          <w:sz w:val="20"/>
        </w:rPr>
        <w:t>De inschrijving sluit op 8 mei.</w:t>
      </w:r>
      <w:r w:rsidR="005867E6" w:rsidRPr="00292EEE">
        <w:rPr>
          <w:sz w:val="20"/>
        </w:rPr>
        <w:t xml:space="preserve"> </w:t>
      </w:r>
    </w:p>
    <w:p w:rsidR="005129EA" w:rsidRPr="00292EEE" w:rsidRDefault="005129EA" w:rsidP="005129EA">
      <w:pPr>
        <w:pStyle w:val="Geenafstand"/>
        <w:rPr>
          <w:sz w:val="20"/>
        </w:rPr>
      </w:pPr>
    </w:p>
    <w:p w:rsidR="005867E6" w:rsidRDefault="005867E6" w:rsidP="005129EA">
      <w:pPr>
        <w:pStyle w:val="Geenafstand"/>
        <w:rPr>
          <w:sz w:val="20"/>
        </w:rPr>
      </w:pPr>
      <w:r>
        <w:rPr>
          <w:sz w:val="20"/>
        </w:rPr>
        <w:t xml:space="preserve">De maximumleeftijd voor deelname aan de Promotiedag is 25 jaar. </w:t>
      </w:r>
      <w:r w:rsidR="005129EA" w:rsidRPr="000F0309">
        <w:rPr>
          <w:sz w:val="20"/>
        </w:rPr>
        <w:t xml:space="preserve">Het inschrijfgeld </w:t>
      </w:r>
      <w:r w:rsidR="008133B9" w:rsidRPr="000F0309">
        <w:rPr>
          <w:sz w:val="20"/>
        </w:rPr>
        <w:t>bedraagt</w:t>
      </w:r>
      <w:r w:rsidR="000F0309">
        <w:rPr>
          <w:sz w:val="20"/>
        </w:rPr>
        <w:t xml:space="preserve"> €5</w:t>
      </w:r>
      <w:r w:rsidR="008133B9" w:rsidRPr="000F0309">
        <w:rPr>
          <w:sz w:val="20"/>
        </w:rPr>
        <w:t xml:space="preserve"> per </w:t>
      </w:r>
      <w:proofErr w:type="spellStart"/>
      <w:r w:rsidR="008133B9" w:rsidRPr="000F0309">
        <w:rPr>
          <w:sz w:val="20"/>
        </w:rPr>
        <w:t>clinic</w:t>
      </w:r>
      <w:proofErr w:type="spellEnd"/>
      <w:r w:rsidR="008133B9" w:rsidRPr="000F0309">
        <w:rPr>
          <w:sz w:val="20"/>
        </w:rPr>
        <w:t xml:space="preserve"> en €</w:t>
      </w:r>
      <w:r w:rsidR="00121A4F">
        <w:rPr>
          <w:sz w:val="20"/>
        </w:rPr>
        <w:t>2,50</w:t>
      </w:r>
      <w:r w:rsidR="000F0309">
        <w:rPr>
          <w:sz w:val="20"/>
        </w:rPr>
        <w:t xml:space="preserve"> per wedstrijdrubriek.</w:t>
      </w:r>
      <w:r w:rsidR="00B77E84" w:rsidRPr="000F0309">
        <w:rPr>
          <w:sz w:val="20"/>
        </w:rPr>
        <w:t xml:space="preserve"> </w:t>
      </w:r>
      <w:r w:rsidR="00E92267">
        <w:rPr>
          <w:sz w:val="20"/>
        </w:rPr>
        <w:t xml:space="preserve">Voor de keuring </w:t>
      </w:r>
      <w:r w:rsidR="006144D4">
        <w:rPr>
          <w:sz w:val="20"/>
        </w:rPr>
        <w:t>geldt €5 per pony en</w:t>
      </w:r>
      <w:r w:rsidR="00E92267">
        <w:rPr>
          <w:sz w:val="20"/>
        </w:rPr>
        <w:t xml:space="preserve"> het Programma Eigen Pony €2,50 per onderdeel. </w:t>
      </w:r>
      <w:r>
        <w:rPr>
          <w:sz w:val="20"/>
        </w:rPr>
        <w:t xml:space="preserve">Heb je vragen over bepaalde onderdelen? Stuur dan gerust een mailtje. </w:t>
      </w:r>
    </w:p>
    <w:p w:rsidR="00E92267" w:rsidRPr="00292EEE" w:rsidRDefault="00E92267" w:rsidP="005129EA">
      <w:pPr>
        <w:pStyle w:val="Geenafstand"/>
        <w:rPr>
          <w:sz w:val="20"/>
        </w:rPr>
      </w:pPr>
    </w:p>
    <w:p w:rsidR="004932A6" w:rsidRPr="00292EEE" w:rsidRDefault="005129EA" w:rsidP="005129EA">
      <w:pPr>
        <w:pStyle w:val="Geenafstand"/>
        <w:rPr>
          <w:b/>
          <w:color w:val="C0504D" w:themeColor="accent2"/>
          <w:sz w:val="20"/>
        </w:rPr>
      </w:pPr>
      <w:r w:rsidRPr="00292EEE">
        <w:rPr>
          <w:b/>
          <w:color w:val="C0504D" w:themeColor="accent2"/>
          <w:sz w:val="20"/>
        </w:rPr>
        <w:t>Programma</w:t>
      </w:r>
    </w:p>
    <w:p w:rsidR="00D83277" w:rsidRPr="00292EEE" w:rsidRDefault="00D83277" w:rsidP="005129EA">
      <w:pPr>
        <w:pStyle w:val="Geenafstand"/>
        <w:rPr>
          <w:sz w:val="20"/>
        </w:rPr>
      </w:pPr>
      <w:r w:rsidRPr="00292EEE">
        <w:rPr>
          <w:sz w:val="20"/>
        </w:rPr>
        <w:t>Opgeven kan voor de volgende onderdelen: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D83277" w:rsidRPr="00292EEE" w:rsidTr="00D83277">
        <w:tc>
          <w:tcPr>
            <w:tcW w:w="4606" w:type="dxa"/>
          </w:tcPr>
          <w:p w:rsidR="00D83277" w:rsidRPr="00292EEE" w:rsidRDefault="00D83277" w:rsidP="005129EA">
            <w:pPr>
              <w:pStyle w:val="Geenafstand"/>
              <w:rPr>
                <w:color w:val="C0504D" w:themeColor="accent2"/>
                <w:sz w:val="20"/>
              </w:rPr>
            </w:pPr>
            <w:r w:rsidRPr="00292EEE">
              <w:rPr>
                <w:color w:val="C0504D" w:themeColor="accent2"/>
                <w:sz w:val="20"/>
              </w:rPr>
              <w:t>CLINICS</w:t>
            </w:r>
          </w:p>
          <w:p w:rsidR="00D83277" w:rsidRPr="00292EEE" w:rsidRDefault="00D83277" w:rsidP="00D83277">
            <w:pPr>
              <w:pStyle w:val="Geenafstand"/>
              <w:numPr>
                <w:ilvl w:val="0"/>
                <w:numId w:val="2"/>
              </w:numPr>
              <w:rPr>
                <w:sz w:val="20"/>
              </w:rPr>
            </w:pPr>
            <w:r w:rsidRPr="00292EEE">
              <w:rPr>
                <w:sz w:val="20"/>
              </w:rPr>
              <w:t>Dressuur onder het zadel</w:t>
            </w:r>
            <w:r w:rsidRPr="00292EEE">
              <w:rPr>
                <w:sz w:val="20"/>
              </w:rPr>
              <w:tab/>
            </w:r>
            <w:r w:rsidR="00D91713">
              <w:rPr>
                <w:sz w:val="20"/>
              </w:rPr>
              <w:t>(30 min)</w:t>
            </w:r>
            <w:r w:rsidRPr="00292EEE">
              <w:rPr>
                <w:sz w:val="20"/>
              </w:rPr>
              <w:tab/>
            </w:r>
          </w:p>
          <w:p w:rsidR="00D83277" w:rsidRDefault="00D83277" w:rsidP="00D83277">
            <w:pPr>
              <w:pStyle w:val="Geenafstand"/>
              <w:numPr>
                <w:ilvl w:val="0"/>
                <w:numId w:val="2"/>
              </w:numPr>
              <w:rPr>
                <w:sz w:val="20"/>
              </w:rPr>
            </w:pPr>
            <w:r w:rsidRPr="00292EEE">
              <w:rPr>
                <w:sz w:val="20"/>
              </w:rPr>
              <w:t>Springen onder het zadel</w:t>
            </w:r>
            <w:r w:rsidR="00D91713">
              <w:rPr>
                <w:sz w:val="20"/>
              </w:rPr>
              <w:t xml:space="preserve"> (30 min)</w:t>
            </w:r>
          </w:p>
          <w:p w:rsidR="00D91713" w:rsidRPr="00292EEE" w:rsidRDefault="00D91713" w:rsidP="00D83277">
            <w:pPr>
              <w:pStyle w:val="Geenafstand"/>
              <w:numPr>
                <w:ilvl w:val="0"/>
                <w:numId w:val="2"/>
              </w:numPr>
              <w:rPr>
                <w:sz w:val="20"/>
              </w:rPr>
            </w:pPr>
            <w:r>
              <w:rPr>
                <w:sz w:val="20"/>
              </w:rPr>
              <w:t>Samengesteld mennen (45 min)</w:t>
            </w:r>
          </w:p>
          <w:p w:rsidR="00D83277" w:rsidRPr="00121A4F" w:rsidRDefault="00D83277" w:rsidP="00121A4F">
            <w:pPr>
              <w:pStyle w:val="Geenafstand"/>
              <w:numPr>
                <w:ilvl w:val="0"/>
                <w:numId w:val="2"/>
              </w:numPr>
              <w:rPr>
                <w:sz w:val="20"/>
              </w:rPr>
            </w:pPr>
            <w:r w:rsidRPr="00292EEE">
              <w:rPr>
                <w:sz w:val="20"/>
              </w:rPr>
              <w:t>Dressuur aan de lange teugel</w:t>
            </w:r>
            <w:r w:rsidR="00D91713">
              <w:rPr>
                <w:sz w:val="20"/>
              </w:rPr>
              <w:t xml:space="preserve"> (30 min)</w:t>
            </w:r>
          </w:p>
          <w:p w:rsidR="00D83277" w:rsidRPr="00292EEE" w:rsidRDefault="00D83277" w:rsidP="00D83277">
            <w:pPr>
              <w:pStyle w:val="Geenafstand"/>
              <w:ind w:left="720"/>
              <w:rPr>
                <w:sz w:val="20"/>
              </w:rPr>
            </w:pPr>
          </w:p>
        </w:tc>
        <w:tc>
          <w:tcPr>
            <w:tcW w:w="4606" w:type="dxa"/>
          </w:tcPr>
          <w:p w:rsidR="00D83277" w:rsidRPr="00292EEE" w:rsidRDefault="00D83277" w:rsidP="00D83277">
            <w:pPr>
              <w:pStyle w:val="Geenafstand"/>
              <w:ind w:left="720" w:hanging="790"/>
              <w:rPr>
                <w:sz w:val="20"/>
              </w:rPr>
            </w:pPr>
            <w:r w:rsidRPr="00292EEE">
              <w:rPr>
                <w:color w:val="C0504D" w:themeColor="accent2"/>
                <w:sz w:val="20"/>
              </w:rPr>
              <w:t xml:space="preserve"> </w:t>
            </w:r>
            <w:r w:rsidR="000F0309">
              <w:rPr>
                <w:color w:val="C0504D" w:themeColor="accent2"/>
                <w:sz w:val="20"/>
              </w:rPr>
              <w:t>WEDSTRIJDEN</w:t>
            </w:r>
            <w:r w:rsidRPr="00292EEE">
              <w:rPr>
                <w:sz w:val="20"/>
              </w:rPr>
              <w:tab/>
            </w:r>
            <w:r w:rsidRPr="00292EEE">
              <w:rPr>
                <w:sz w:val="20"/>
              </w:rPr>
              <w:tab/>
            </w:r>
            <w:r w:rsidRPr="00292EEE">
              <w:rPr>
                <w:sz w:val="20"/>
              </w:rPr>
              <w:tab/>
            </w:r>
            <w:r w:rsidRPr="00292EEE">
              <w:rPr>
                <w:sz w:val="20"/>
              </w:rPr>
              <w:tab/>
            </w:r>
          </w:p>
          <w:p w:rsidR="00D83277" w:rsidRPr="00292EEE" w:rsidRDefault="00D83277" w:rsidP="00D83277">
            <w:pPr>
              <w:pStyle w:val="Geenafstand"/>
              <w:numPr>
                <w:ilvl w:val="0"/>
                <w:numId w:val="3"/>
              </w:numPr>
              <w:rPr>
                <w:sz w:val="20"/>
              </w:rPr>
            </w:pPr>
            <w:r w:rsidRPr="00292EEE">
              <w:rPr>
                <w:sz w:val="20"/>
              </w:rPr>
              <w:t>NK Stoelendans onder het zadel</w:t>
            </w:r>
          </w:p>
          <w:p w:rsidR="00D83277" w:rsidRPr="00292EEE" w:rsidRDefault="00D83277" w:rsidP="00D83277">
            <w:pPr>
              <w:pStyle w:val="Geenafstand"/>
              <w:numPr>
                <w:ilvl w:val="0"/>
                <w:numId w:val="3"/>
              </w:numPr>
              <w:rPr>
                <w:b/>
                <w:sz w:val="20"/>
              </w:rPr>
            </w:pPr>
            <w:r w:rsidRPr="00292EEE">
              <w:rPr>
                <w:sz w:val="20"/>
              </w:rPr>
              <w:t>NK Stoelendans aan de hand</w:t>
            </w:r>
          </w:p>
          <w:p w:rsidR="00D83277" w:rsidRPr="00292EEE" w:rsidRDefault="00D83277" w:rsidP="00D83277">
            <w:pPr>
              <w:pStyle w:val="Geenafstand"/>
              <w:numPr>
                <w:ilvl w:val="0"/>
                <w:numId w:val="3"/>
              </w:numPr>
              <w:rPr>
                <w:b/>
                <w:sz w:val="20"/>
              </w:rPr>
            </w:pPr>
            <w:r w:rsidRPr="00292EEE">
              <w:rPr>
                <w:sz w:val="20"/>
              </w:rPr>
              <w:t>NK Puissance springen</w:t>
            </w:r>
          </w:p>
          <w:p w:rsidR="000F0309" w:rsidRPr="00D91713" w:rsidRDefault="000F0309" w:rsidP="00D83277">
            <w:pPr>
              <w:pStyle w:val="Geenafstand"/>
              <w:numPr>
                <w:ilvl w:val="0"/>
                <w:numId w:val="3"/>
              </w:numPr>
              <w:rPr>
                <w:b/>
                <w:sz w:val="20"/>
              </w:rPr>
            </w:pPr>
            <w:r>
              <w:rPr>
                <w:sz w:val="20"/>
              </w:rPr>
              <w:t>Agility</w:t>
            </w:r>
          </w:p>
          <w:p w:rsidR="00D91713" w:rsidRPr="000F0309" w:rsidRDefault="00D91713" w:rsidP="00D83277">
            <w:pPr>
              <w:pStyle w:val="Geenafstand"/>
              <w:numPr>
                <w:ilvl w:val="0"/>
                <w:numId w:val="3"/>
              </w:numPr>
              <w:rPr>
                <w:b/>
                <w:sz w:val="20"/>
              </w:rPr>
            </w:pPr>
            <w:r>
              <w:rPr>
                <w:sz w:val="20"/>
              </w:rPr>
              <w:t>Barrelrace onder het zadel</w:t>
            </w:r>
          </w:p>
          <w:p w:rsidR="000F0309" w:rsidRPr="00292EEE" w:rsidRDefault="000F0309" w:rsidP="000F0309">
            <w:pPr>
              <w:pStyle w:val="Geenafstand"/>
              <w:ind w:left="720"/>
              <w:rPr>
                <w:b/>
                <w:sz w:val="20"/>
              </w:rPr>
            </w:pPr>
          </w:p>
        </w:tc>
      </w:tr>
      <w:tr w:rsidR="00D83277" w:rsidRPr="00292EEE" w:rsidTr="00D83277">
        <w:tc>
          <w:tcPr>
            <w:tcW w:w="4606" w:type="dxa"/>
          </w:tcPr>
          <w:p w:rsidR="00D83277" w:rsidRPr="00292EEE" w:rsidRDefault="00D83277" w:rsidP="00D83277">
            <w:pPr>
              <w:pStyle w:val="Geenafstand"/>
              <w:rPr>
                <w:color w:val="C0504D" w:themeColor="accent2"/>
                <w:sz w:val="20"/>
              </w:rPr>
            </w:pPr>
            <w:r w:rsidRPr="00292EEE">
              <w:rPr>
                <w:color w:val="C0504D" w:themeColor="accent2"/>
                <w:sz w:val="20"/>
              </w:rPr>
              <w:t>KEURING</w:t>
            </w:r>
          </w:p>
          <w:p w:rsidR="00D83277" w:rsidRPr="00292EEE" w:rsidRDefault="00D91713" w:rsidP="00D83277">
            <w:pPr>
              <w:pStyle w:val="Geenafstand"/>
              <w:numPr>
                <w:ilvl w:val="0"/>
                <w:numId w:val="4"/>
              </w:numPr>
              <w:rPr>
                <w:sz w:val="20"/>
              </w:rPr>
            </w:pPr>
            <w:r>
              <w:rPr>
                <w:sz w:val="20"/>
              </w:rPr>
              <w:t>Merrie</w:t>
            </w:r>
            <w:r w:rsidR="00026007" w:rsidRPr="00292EEE">
              <w:rPr>
                <w:sz w:val="20"/>
              </w:rPr>
              <w:t>- en hengstveulens</w:t>
            </w:r>
          </w:p>
          <w:p w:rsidR="00D83277" w:rsidRPr="00292EEE" w:rsidRDefault="00026007" w:rsidP="00D83277">
            <w:pPr>
              <w:pStyle w:val="Geenafstand"/>
              <w:numPr>
                <w:ilvl w:val="0"/>
                <w:numId w:val="4"/>
              </w:numPr>
              <w:rPr>
                <w:sz w:val="20"/>
              </w:rPr>
            </w:pPr>
            <w:r w:rsidRPr="00292EEE">
              <w:rPr>
                <w:sz w:val="20"/>
              </w:rPr>
              <w:t xml:space="preserve">Enter- en </w:t>
            </w:r>
            <w:proofErr w:type="spellStart"/>
            <w:r w:rsidRPr="00292EEE">
              <w:rPr>
                <w:sz w:val="20"/>
              </w:rPr>
              <w:t>twentermerries</w:t>
            </w:r>
            <w:proofErr w:type="spellEnd"/>
          </w:p>
          <w:p w:rsidR="00D83277" w:rsidRPr="00292EEE" w:rsidRDefault="00026007" w:rsidP="00D83277">
            <w:pPr>
              <w:pStyle w:val="Geenafstand"/>
              <w:numPr>
                <w:ilvl w:val="0"/>
                <w:numId w:val="4"/>
              </w:numPr>
              <w:rPr>
                <w:sz w:val="20"/>
              </w:rPr>
            </w:pPr>
            <w:r w:rsidRPr="00292EEE">
              <w:rPr>
                <w:sz w:val="20"/>
              </w:rPr>
              <w:t>3 jaar en oudere merries en ruinen</w:t>
            </w:r>
          </w:p>
          <w:p w:rsidR="00026007" w:rsidRPr="00292EEE" w:rsidRDefault="00026007" w:rsidP="00026007">
            <w:pPr>
              <w:pStyle w:val="Geenafstand"/>
              <w:rPr>
                <w:sz w:val="20"/>
              </w:rPr>
            </w:pPr>
            <w:r w:rsidRPr="00292EEE">
              <w:rPr>
                <w:sz w:val="20"/>
              </w:rPr>
              <w:t>Let op! Veulens, enters en twenters dienen in het bezit te zijn van een veulenboekpapier &amp; 3 jaar en oudere pony’s van een stamboek Categorie A</w:t>
            </w:r>
            <w:r w:rsidR="00FB2B1F">
              <w:rPr>
                <w:sz w:val="20"/>
              </w:rPr>
              <w:t xml:space="preserve"> of B</w:t>
            </w:r>
            <w:r w:rsidRPr="00292EEE">
              <w:rPr>
                <w:sz w:val="20"/>
              </w:rPr>
              <w:t xml:space="preserve"> papier. </w:t>
            </w:r>
          </w:p>
        </w:tc>
        <w:tc>
          <w:tcPr>
            <w:tcW w:w="4606" w:type="dxa"/>
          </w:tcPr>
          <w:p w:rsidR="00D83277" w:rsidRPr="00292EEE" w:rsidRDefault="00D83277" w:rsidP="005129EA">
            <w:pPr>
              <w:pStyle w:val="Geenafstand"/>
              <w:rPr>
                <w:sz w:val="20"/>
              </w:rPr>
            </w:pPr>
            <w:r w:rsidRPr="00292EEE">
              <w:rPr>
                <w:color w:val="C0504D" w:themeColor="accent2"/>
                <w:sz w:val="20"/>
              </w:rPr>
              <w:t xml:space="preserve">PROGRAMMA EIGEN PONY </w:t>
            </w:r>
            <w:r w:rsidRPr="00292EEE">
              <w:rPr>
                <w:sz w:val="20"/>
              </w:rPr>
              <w:t>met daarin:</w:t>
            </w:r>
          </w:p>
          <w:p w:rsidR="00D83277" w:rsidRPr="00292EEE" w:rsidRDefault="00D83277" w:rsidP="00D83277">
            <w:pPr>
              <w:pStyle w:val="Geenafstand"/>
              <w:numPr>
                <w:ilvl w:val="0"/>
                <w:numId w:val="4"/>
              </w:numPr>
              <w:rPr>
                <w:sz w:val="20"/>
              </w:rPr>
            </w:pPr>
            <w:r w:rsidRPr="00292EEE">
              <w:rPr>
                <w:sz w:val="20"/>
              </w:rPr>
              <w:t>Toiletteren</w:t>
            </w:r>
            <w:r w:rsidR="00121A4F">
              <w:rPr>
                <w:sz w:val="20"/>
              </w:rPr>
              <w:t xml:space="preserve"> / Voorbrengen</w:t>
            </w:r>
          </w:p>
          <w:p w:rsidR="00D83277" w:rsidRPr="00292EEE" w:rsidRDefault="00D83277" w:rsidP="00D83277">
            <w:pPr>
              <w:pStyle w:val="Geenafstand"/>
              <w:numPr>
                <w:ilvl w:val="0"/>
                <w:numId w:val="4"/>
              </w:numPr>
              <w:rPr>
                <w:sz w:val="20"/>
              </w:rPr>
            </w:pPr>
            <w:r w:rsidRPr="00292EEE">
              <w:rPr>
                <w:sz w:val="20"/>
              </w:rPr>
              <w:t>Lineair scoren</w:t>
            </w:r>
          </w:p>
          <w:p w:rsidR="00D83277" w:rsidRPr="00292EEE" w:rsidRDefault="00D83277" w:rsidP="00D83277">
            <w:pPr>
              <w:pStyle w:val="Geenafstand"/>
              <w:numPr>
                <w:ilvl w:val="0"/>
                <w:numId w:val="4"/>
              </w:numPr>
              <w:rPr>
                <w:sz w:val="20"/>
              </w:rPr>
            </w:pPr>
            <w:r w:rsidRPr="00292EEE">
              <w:rPr>
                <w:sz w:val="20"/>
              </w:rPr>
              <w:t>Hoefsmid</w:t>
            </w:r>
          </w:p>
          <w:p w:rsidR="00D83277" w:rsidRPr="00292EEE" w:rsidRDefault="00D83277" w:rsidP="00D83277">
            <w:pPr>
              <w:pStyle w:val="Geenafstand"/>
              <w:numPr>
                <w:ilvl w:val="0"/>
                <w:numId w:val="4"/>
              </w:numPr>
              <w:rPr>
                <w:sz w:val="20"/>
              </w:rPr>
            </w:pPr>
            <w:r w:rsidRPr="00292EEE">
              <w:rPr>
                <w:sz w:val="20"/>
              </w:rPr>
              <w:t>Tandarts</w:t>
            </w:r>
          </w:p>
          <w:p w:rsidR="00D83277" w:rsidRDefault="00D83277" w:rsidP="00D83277">
            <w:pPr>
              <w:pStyle w:val="Geenafstand"/>
              <w:numPr>
                <w:ilvl w:val="0"/>
                <w:numId w:val="4"/>
              </w:numPr>
              <w:rPr>
                <w:sz w:val="20"/>
              </w:rPr>
            </w:pPr>
            <w:r w:rsidRPr="00292EEE">
              <w:rPr>
                <w:sz w:val="20"/>
              </w:rPr>
              <w:t>Masseur</w:t>
            </w:r>
          </w:p>
          <w:p w:rsidR="00F13510" w:rsidRPr="00292EEE" w:rsidRDefault="005867E6" w:rsidP="005867E6">
            <w:pPr>
              <w:pStyle w:val="Geenafstand"/>
              <w:numPr>
                <w:ilvl w:val="0"/>
                <w:numId w:val="4"/>
              </w:numPr>
              <w:rPr>
                <w:sz w:val="20"/>
              </w:rPr>
            </w:pPr>
            <w:r>
              <w:rPr>
                <w:sz w:val="20"/>
              </w:rPr>
              <w:t>Hoofdstelcontrole</w:t>
            </w:r>
          </w:p>
        </w:tc>
      </w:tr>
    </w:tbl>
    <w:p w:rsidR="00D83277" w:rsidRPr="00292EEE" w:rsidRDefault="00D83277" w:rsidP="005129EA">
      <w:pPr>
        <w:pStyle w:val="Geenafstand"/>
        <w:rPr>
          <w:sz w:val="20"/>
        </w:rPr>
      </w:pPr>
      <w:r w:rsidRPr="00292EEE">
        <w:rPr>
          <w:sz w:val="20"/>
        </w:rPr>
        <w:t xml:space="preserve">Ook bezoekers zijn natuurlijk van harte welkom! De toegang is gratis en naast de </w:t>
      </w:r>
      <w:proofErr w:type="spellStart"/>
      <w:r w:rsidRPr="00292EEE">
        <w:rPr>
          <w:sz w:val="20"/>
        </w:rPr>
        <w:t>clinics</w:t>
      </w:r>
      <w:proofErr w:type="spellEnd"/>
      <w:r w:rsidRPr="00292EEE">
        <w:rPr>
          <w:sz w:val="20"/>
        </w:rPr>
        <w:t xml:space="preserve"> en shows is er een leuk strodorp opgezet. We hopen jullie allemaal te zien!</w:t>
      </w:r>
    </w:p>
    <w:p w:rsidR="003B2DF4" w:rsidRPr="003B2DF4" w:rsidRDefault="003B2DF4" w:rsidP="003B2DF4">
      <w:pPr>
        <w:pStyle w:val="Geenafstand"/>
        <w:rPr>
          <w:b/>
        </w:rPr>
      </w:pPr>
    </w:p>
    <w:sectPr w:rsidR="003B2DF4" w:rsidRPr="003B2DF4" w:rsidSect="00FB2B1F">
      <w:type w:val="continuous"/>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672AA"/>
    <w:multiLevelType w:val="hybridMultilevel"/>
    <w:tmpl w:val="32FC67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D61D58"/>
    <w:multiLevelType w:val="hybridMultilevel"/>
    <w:tmpl w:val="0CDEFB76"/>
    <w:lvl w:ilvl="0" w:tplc="3EEC57D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6705B5"/>
    <w:multiLevelType w:val="hybridMultilevel"/>
    <w:tmpl w:val="EC96F816"/>
    <w:lvl w:ilvl="0" w:tplc="3EEC57D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3B64F3B"/>
    <w:multiLevelType w:val="hybridMultilevel"/>
    <w:tmpl w:val="16D414C2"/>
    <w:lvl w:ilvl="0" w:tplc="3EEC57D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E3542"/>
    <w:rsid w:val="000104A1"/>
    <w:rsid w:val="00026007"/>
    <w:rsid w:val="000F0309"/>
    <w:rsid w:val="001071DD"/>
    <w:rsid w:val="00121A4F"/>
    <w:rsid w:val="00292EEE"/>
    <w:rsid w:val="002F0CE3"/>
    <w:rsid w:val="00395015"/>
    <w:rsid w:val="003B2DF4"/>
    <w:rsid w:val="003B6464"/>
    <w:rsid w:val="004932A6"/>
    <w:rsid w:val="005129EA"/>
    <w:rsid w:val="005867E6"/>
    <w:rsid w:val="005A3C7D"/>
    <w:rsid w:val="006144D4"/>
    <w:rsid w:val="008133B9"/>
    <w:rsid w:val="00832512"/>
    <w:rsid w:val="008E3542"/>
    <w:rsid w:val="00A137F7"/>
    <w:rsid w:val="00AC4BDE"/>
    <w:rsid w:val="00AD0C43"/>
    <w:rsid w:val="00B60EE5"/>
    <w:rsid w:val="00B77E84"/>
    <w:rsid w:val="00B81772"/>
    <w:rsid w:val="00BD112A"/>
    <w:rsid w:val="00CE0808"/>
    <w:rsid w:val="00D3294B"/>
    <w:rsid w:val="00D83277"/>
    <w:rsid w:val="00D91713"/>
    <w:rsid w:val="00E36FC2"/>
    <w:rsid w:val="00E92267"/>
    <w:rsid w:val="00F13510"/>
    <w:rsid w:val="00FB2B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17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3542"/>
    <w:pPr>
      <w:spacing w:after="0" w:line="240" w:lineRule="auto"/>
    </w:pPr>
  </w:style>
  <w:style w:type="character" w:styleId="Hyperlink">
    <w:name w:val="Hyperlink"/>
    <w:basedOn w:val="Standaardalinea-lettertype"/>
    <w:uiPriority w:val="99"/>
    <w:unhideWhenUsed/>
    <w:rsid w:val="005129EA"/>
    <w:rPr>
      <w:color w:val="0000FF" w:themeColor="hyperlink"/>
      <w:u w:val="single"/>
    </w:rPr>
  </w:style>
  <w:style w:type="paragraph" w:styleId="Lijstalinea">
    <w:name w:val="List Paragraph"/>
    <w:basedOn w:val="Standaard"/>
    <w:uiPriority w:val="34"/>
    <w:qFormat/>
    <w:rsid w:val="002F0CE3"/>
    <w:pPr>
      <w:ind w:left="720"/>
      <w:contextualSpacing/>
    </w:pPr>
  </w:style>
  <w:style w:type="table" w:styleId="Tabelraster">
    <w:name w:val="Table Grid"/>
    <w:basedOn w:val="Standaardtabel"/>
    <w:uiPriority w:val="59"/>
    <w:rsid w:val="00D83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F13510"/>
    <w:rPr>
      <w:sz w:val="16"/>
      <w:szCs w:val="16"/>
    </w:rPr>
  </w:style>
  <w:style w:type="paragraph" w:styleId="Tekstopmerking">
    <w:name w:val="annotation text"/>
    <w:basedOn w:val="Standaard"/>
    <w:link w:val="TekstopmerkingChar"/>
    <w:uiPriority w:val="99"/>
    <w:semiHidden/>
    <w:unhideWhenUsed/>
    <w:rsid w:val="00F13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3510"/>
    <w:rPr>
      <w:sz w:val="20"/>
      <w:szCs w:val="20"/>
    </w:rPr>
  </w:style>
  <w:style w:type="paragraph" w:styleId="Onderwerpvanopmerking">
    <w:name w:val="annotation subject"/>
    <w:basedOn w:val="Tekstopmerking"/>
    <w:next w:val="Tekstopmerking"/>
    <w:link w:val="OnderwerpvanopmerkingChar"/>
    <w:uiPriority w:val="99"/>
    <w:semiHidden/>
    <w:unhideWhenUsed/>
    <w:rsid w:val="00F13510"/>
    <w:rPr>
      <w:b/>
      <w:bCs/>
    </w:rPr>
  </w:style>
  <w:style w:type="character" w:customStyle="1" w:styleId="OnderwerpvanopmerkingChar">
    <w:name w:val="Onderwerp van opmerking Char"/>
    <w:basedOn w:val="TekstopmerkingChar"/>
    <w:link w:val="Onderwerpvanopmerking"/>
    <w:uiPriority w:val="99"/>
    <w:semiHidden/>
    <w:rsid w:val="00F13510"/>
    <w:rPr>
      <w:b/>
      <w:bCs/>
      <w:sz w:val="20"/>
      <w:szCs w:val="20"/>
    </w:rPr>
  </w:style>
  <w:style w:type="paragraph" w:styleId="Ballontekst">
    <w:name w:val="Balloon Text"/>
    <w:basedOn w:val="Standaard"/>
    <w:link w:val="BallontekstChar"/>
    <w:uiPriority w:val="99"/>
    <w:semiHidden/>
    <w:unhideWhenUsed/>
    <w:rsid w:val="00F135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5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gnsps@shetlandponystamboek.nl" TargetMode="External"/><Relationship Id="rId5" Type="http://schemas.openxmlformats.org/officeDocument/2006/relationships/hyperlink" Target="http://www.nsp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Desktop Enterprise</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Bos</dc:creator>
  <cp:lastModifiedBy>b.vaneijk</cp:lastModifiedBy>
  <cp:revision>3</cp:revision>
  <dcterms:created xsi:type="dcterms:W3CDTF">2015-03-06T10:32:00Z</dcterms:created>
  <dcterms:modified xsi:type="dcterms:W3CDTF">2015-03-06T10:34:00Z</dcterms:modified>
</cp:coreProperties>
</file>